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498F39" w14:textId="77777777" w:rsidR="008B5185" w:rsidRDefault="008B5185" w:rsidP="008B5185">
      <w:pPr>
        <w:jc w:val="center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b/>
          <w:i/>
        </w:rPr>
        <w:t>Kiskunfélegyháza Város Önkormányzat Képviselő-testület</w:t>
      </w:r>
    </w:p>
    <w:p w14:paraId="2C08450A" w14:textId="77777777" w:rsidR="008B5185" w:rsidRDefault="008B5185" w:rsidP="008B5185">
      <w:pPr>
        <w:jc w:val="center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b/>
          <w:i/>
        </w:rPr>
        <w:t>Városüzemeltetési és Környezetvédelmi Bizottsága</w:t>
      </w:r>
    </w:p>
    <w:p w14:paraId="544D6779" w14:textId="77777777" w:rsidR="008B5185" w:rsidRDefault="008B5185" w:rsidP="008B5185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6100 Kiskunfélegyháza, Kossuth u. 1. </w:t>
      </w:r>
    </w:p>
    <w:p w14:paraId="38877ACD" w14:textId="77777777" w:rsidR="008B5185" w:rsidRDefault="008B5185" w:rsidP="008B5185">
      <w:r>
        <w:t>___________________________________________________________________________</w:t>
      </w:r>
    </w:p>
    <w:p w14:paraId="407EEF40" w14:textId="77777777" w:rsidR="008B5185" w:rsidRDefault="008B5185" w:rsidP="008B5185">
      <w:pPr>
        <w:rPr>
          <w:sz w:val="22"/>
          <w:szCs w:val="22"/>
          <w:u w:val="single"/>
        </w:rPr>
      </w:pPr>
    </w:p>
    <w:p w14:paraId="60AD4FDA" w14:textId="77777777" w:rsidR="008B5185" w:rsidRDefault="008B5185" w:rsidP="008B5185">
      <w:pPr>
        <w:rPr>
          <w:sz w:val="22"/>
          <w:szCs w:val="22"/>
          <w:u w:val="single"/>
        </w:rPr>
      </w:pPr>
    </w:p>
    <w:p w14:paraId="7149A226" w14:textId="77777777" w:rsidR="008B5185" w:rsidRDefault="008B5185" w:rsidP="008B5185">
      <w:pPr>
        <w:jc w:val="both"/>
        <w:rPr>
          <w:b/>
          <w:sz w:val="22"/>
          <w:szCs w:val="22"/>
          <w:u w:val="single"/>
        </w:rPr>
      </w:pPr>
    </w:p>
    <w:p w14:paraId="30DE73CE" w14:textId="77777777" w:rsidR="008B5185" w:rsidRDefault="008B5185" w:rsidP="008B5185">
      <w:pPr>
        <w:jc w:val="both"/>
        <w:rPr>
          <w:b/>
          <w:sz w:val="22"/>
          <w:szCs w:val="22"/>
          <w:u w:val="single"/>
        </w:rPr>
      </w:pPr>
    </w:p>
    <w:p w14:paraId="610D842B" w14:textId="77777777" w:rsidR="008B5185" w:rsidRDefault="008B5185" w:rsidP="008B5185">
      <w:pPr>
        <w:jc w:val="both"/>
        <w:rPr>
          <w:b/>
          <w:sz w:val="22"/>
          <w:szCs w:val="22"/>
          <w:u w:val="single"/>
        </w:rPr>
      </w:pPr>
    </w:p>
    <w:p w14:paraId="5E9459C2" w14:textId="77777777" w:rsidR="008B5185" w:rsidRDefault="008B5185" w:rsidP="008B5185">
      <w:pPr>
        <w:jc w:val="both"/>
        <w:rPr>
          <w:b/>
          <w:sz w:val="22"/>
          <w:szCs w:val="22"/>
          <w:u w:val="single"/>
        </w:rPr>
      </w:pPr>
    </w:p>
    <w:p w14:paraId="7C445624" w14:textId="248E60B0" w:rsidR="008B5185" w:rsidRDefault="00872A67" w:rsidP="008B5185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51</w:t>
      </w:r>
      <w:r w:rsidR="008B5185" w:rsidRPr="00290FB2">
        <w:rPr>
          <w:b/>
          <w:sz w:val="22"/>
          <w:szCs w:val="22"/>
          <w:u w:val="single"/>
        </w:rPr>
        <w:t>/20</w:t>
      </w:r>
      <w:r w:rsidR="008B5185">
        <w:rPr>
          <w:b/>
          <w:sz w:val="22"/>
          <w:szCs w:val="22"/>
          <w:u w:val="single"/>
        </w:rPr>
        <w:t>20</w:t>
      </w:r>
      <w:r w:rsidR="008B5185" w:rsidRPr="00290FB2">
        <w:rPr>
          <w:b/>
          <w:sz w:val="22"/>
          <w:szCs w:val="22"/>
          <w:u w:val="single"/>
        </w:rPr>
        <w:t>. /</w:t>
      </w:r>
      <w:r w:rsidR="008B5185">
        <w:rPr>
          <w:b/>
          <w:sz w:val="22"/>
          <w:szCs w:val="22"/>
          <w:u w:val="single"/>
        </w:rPr>
        <w:t>XI.26.</w:t>
      </w:r>
      <w:r w:rsidR="008B5185" w:rsidRPr="00290FB2">
        <w:rPr>
          <w:b/>
          <w:sz w:val="22"/>
          <w:szCs w:val="22"/>
          <w:u w:val="single"/>
        </w:rPr>
        <w:t xml:space="preserve">/ </w:t>
      </w:r>
      <w:r w:rsidR="008B5185">
        <w:rPr>
          <w:b/>
          <w:sz w:val="22"/>
          <w:szCs w:val="22"/>
          <w:u w:val="single"/>
        </w:rPr>
        <w:t>VKB</w:t>
      </w:r>
      <w:r w:rsidR="008B5185" w:rsidRPr="00290FB2">
        <w:rPr>
          <w:b/>
          <w:sz w:val="22"/>
          <w:szCs w:val="22"/>
          <w:u w:val="single"/>
        </w:rPr>
        <w:t xml:space="preserve"> határozat</w:t>
      </w:r>
    </w:p>
    <w:p w14:paraId="4D2BE28D" w14:textId="5D318840" w:rsidR="008B5185" w:rsidRPr="00872A67" w:rsidRDefault="00872A67" w:rsidP="008B5185">
      <w:pPr>
        <w:ind w:hanging="23"/>
        <w:rPr>
          <w:b/>
          <w:iCs/>
          <w:sz w:val="22"/>
          <w:szCs w:val="22"/>
        </w:rPr>
      </w:pPr>
      <w:r w:rsidRPr="00872A67">
        <w:rPr>
          <w:b/>
          <w:iCs/>
          <w:sz w:val="22"/>
          <w:szCs w:val="22"/>
        </w:rPr>
        <w:t>Önkormányzati bérlakások további hasznosítása</w:t>
      </w:r>
    </w:p>
    <w:p w14:paraId="279F1969" w14:textId="77777777" w:rsidR="008B5185" w:rsidRDefault="008B5185" w:rsidP="008B5185">
      <w:pPr>
        <w:ind w:hanging="23"/>
        <w:rPr>
          <w:b/>
          <w:i/>
          <w:sz w:val="22"/>
          <w:szCs w:val="22"/>
        </w:rPr>
      </w:pPr>
    </w:p>
    <w:p w14:paraId="1D9E90FC" w14:textId="77777777" w:rsidR="008B5185" w:rsidRDefault="008B5185" w:rsidP="008B5185">
      <w:pPr>
        <w:ind w:hanging="23"/>
        <w:rPr>
          <w:b/>
          <w:i/>
          <w:sz w:val="22"/>
          <w:szCs w:val="22"/>
        </w:rPr>
      </w:pPr>
    </w:p>
    <w:p w14:paraId="672CE418" w14:textId="77777777" w:rsidR="008B5185" w:rsidRDefault="008B5185" w:rsidP="008B5185">
      <w:pPr>
        <w:ind w:hanging="23"/>
        <w:rPr>
          <w:b/>
          <w:i/>
          <w:sz w:val="22"/>
          <w:szCs w:val="22"/>
        </w:rPr>
      </w:pPr>
    </w:p>
    <w:p w14:paraId="403750AC" w14:textId="28B7D56D" w:rsidR="008B5185" w:rsidRDefault="008B5185" w:rsidP="008B5185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2F8390AA" w14:textId="77777777" w:rsidR="00B0768F" w:rsidRDefault="00B0768F" w:rsidP="008B5185">
      <w:pPr>
        <w:jc w:val="center"/>
        <w:rPr>
          <w:b/>
          <w:i/>
          <w:sz w:val="28"/>
          <w:szCs w:val="28"/>
        </w:rPr>
      </w:pPr>
    </w:p>
    <w:p w14:paraId="251EBC2A" w14:textId="77777777" w:rsidR="008B5185" w:rsidRDefault="008B5185" w:rsidP="008B5185">
      <w:pPr>
        <w:jc w:val="center"/>
        <w:rPr>
          <w:b/>
          <w:i/>
          <w:sz w:val="28"/>
          <w:szCs w:val="28"/>
        </w:rPr>
      </w:pPr>
    </w:p>
    <w:p w14:paraId="5733AFDB" w14:textId="77777777" w:rsidR="00B0768F" w:rsidRDefault="00B0768F" w:rsidP="00B0768F">
      <w:pPr>
        <w:jc w:val="both"/>
        <w:rPr>
          <w:sz w:val="22"/>
          <w:szCs w:val="22"/>
        </w:rPr>
      </w:pPr>
      <w:r w:rsidRPr="00701E80">
        <w:rPr>
          <w:sz w:val="22"/>
          <w:szCs w:val="22"/>
        </w:rPr>
        <w:t xml:space="preserve">Kiskunfélegyháza </w:t>
      </w:r>
      <w:r>
        <w:rPr>
          <w:sz w:val="22"/>
          <w:szCs w:val="22"/>
        </w:rPr>
        <w:t xml:space="preserve">  </w:t>
      </w:r>
      <w:r w:rsidRPr="00701E80">
        <w:rPr>
          <w:sz w:val="22"/>
          <w:szCs w:val="22"/>
        </w:rPr>
        <w:t xml:space="preserve">Város </w:t>
      </w:r>
      <w:r>
        <w:rPr>
          <w:sz w:val="22"/>
          <w:szCs w:val="22"/>
        </w:rPr>
        <w:t xml:space="preserve">  </w:t>
      </w:r>
      <w:r w:rsidRPr="00701E80">
        <w:rPr>
          <w:sz w:val="22"/>
          <w:szCs w:val="22"/>
        </w:rPr>
        <w:t xml:space="preserve">Önkormányzat </w:t>
      </w:r>
      <w:r>
        <w:rPr>
          <w:sz w:val="22"/>
          <w:szCs w:val="22"/>
        </w:rPr>
        <w:t xml:space="preserve">  </w:t>
      </w:r>
      <w:r w:rsidRPr="00701E80">
        <w:rPr>
          <w:sz w:val="22"/>
          <w:szCs w:val="22"/>
        </w:rPr>
        <w:t>Képvisel</w:t>
      </w:r>
      <w:r>
        <w:rPr>
          <w:sz w:val="22"/>
          <w:szCs w:val="22"/>
        </w:rPr>
        <w:t xml:space="preserve">ő-testület   </w:t>
      </w:r>
      <w:proofErr w:type="gramStart"/>
      <w:r>
        <w:rPr>
          <w:sz w:val="22"/>
          <w:szCs w:val="22"/>
        </w:rPr>
        <w:t>Városüzemeltetési  és</w:t>
      </w:r>
      <w:proofErr w:type="gramEnd"/>
      <w:r>
        <w:rPr>
          <w:sz w:val="22"/>
          <w:szCs w:val="22"/>
        </w:rPr>
        <w:t xml:space="preserve"> Környezetvédelmi </w:t>
      </w:r>
    </w:p>
    <w:p w14:paraId="74EE4FA1" w14:textId="77777777" w:rsidR="00B0768F" w:rsidRPr="00701E80" w:rsidRDefault="00B0768F" w:rsidP="00B0768F">
      <w:pPr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Bizottsága </w:t>
      </w:r>
      <w:r w:rsidRPr="00701E80">
        <w:rPr>
          <w:sz w:val="22"/>
          <w:szCs w:val="22"/>
        </w:rPr>
        <w:t xml:space="preserve"> nevében</w:t>
      </w:r>
      <w:proofErr w:type="gramEnd"/>
      <w:r>
        <w:rPr>
          <w:sz w:val="22"/>
          <w:szCs w:val="22"/>
        </w:rPr>
        <w:t>,</w:t>
      </w:r>
      <w:r w:rsidRPr="00701E80">
        <w:rPr>
          <w:sz w:val="22"/>
          <w:szCs w:val="22"/>
        </w:rPr>
        <w:t xml:space="preserve"> és </w:t>
      </w:r>
      <w:r>
        <w:rPr>
          <w:sz w:val="22"/>
          <w:szCs w:val="22"/>
        </w:rPr>
        <w:t xml:space="preserve">a bizottság elnökének  javaslatát figyelembe véve </w:t>
      </w:r>
      <w:r w:rsidRPr="00701E80">
        <w:rPr>
          <w:sz w:val="22"/>
          <w:szCs w:val="22"/>
        </w:rPr>
        <w:t>- a 478/2020. (XI.3.) Korm. rendeletben Magyarország egész területére kihirdetett veszélyhelyzetben,  a katasztrófavédelemről és a hozzá kapcsolódó egyes törvények módosításáról szóló 2011. évi CXXVIII. törvény 46. § (4) bekezdésében meghatározott jogkörömben eljárva - az alábbi határozatot hozom:</w:t>
      </w:r>
    </w:p>
    <w:p w14:paraId="7571C2FB" w14:textId="77777777" w:rsidR="00B0768F" w:rsidRPr="00701E80" w:rsidRDefault="00B0768F" w:rsidP="00B0768F">
      <w:pPr>
        <w:jc w:val="both"/>
        <w:rPr>
          <w:sz w:val="22"/>
          <w:szCs w:val="22"/>
        </w:rPr>
      </w:pPr>
    </w:p>
    <w:p w14:paraId="2851FBD0" w14:textId="77777777" w:rsidR="00B0768F" w:rsidRDefault="00B0768F" w:rsidP="00B0768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1./ A Kiskunfélegyháza, Hunyadi u. 2. I/20. </w:t>
      </w:r>
      <w:r w:rsidRPr="00FC517E">
        <w:rPr>
          <w:sz w:val="22"/>
          <w:szCs w:val="22"/>
        </w:rPr>
        <w:t xml:space="preserve">szám alatti </w:t>
      </w:r>
      <w:r>
        <w:rPr>
          <w:sz w:val="22"/>
          <w:szCs w:val="22"/>
        </w:rPr>
        <w:t>1</w:t>
      </w:r>
      <w:r w:rsidRPr="00FC517E">
        <w:rPr>
          <w:sz w:val="22"/>
          <w:szCs w:val="22"/>
        </w:rPr>
        <w:t xml:space="preserve"> szobás, komfort</w:t>
      </w:r>
      <w:r>
        <w:rPr>
          <w:sz w:val="22"/>
          <w:szCs w:val="22"/>
        </w:rPr>
        <w:t>os</w:t>
      </w:r>
      <w:r w:rsidRPr="00FC517E">
        <w:rPr>
          <w:sz w:val="22"/>
          <w:szCs w:val="22"/>
        </w:rPr>
        <w:t xml:space="preserve">, </w:t>
      </w:r>
      <w:r>
        <w:rPr>
          <w:sz w:val="22"/>
          <w:szCs w:val="22"/>
        </w:rPr>
        <w:t>26</w:t>
      </w:r>
      <w:r w:rsidRPr="00FC517E">
        <w:rPr>
          <w:sz w:val="22"/>
          <w:szCs w:val="22"/>
        </w:rPr>
        <w:t xml:space="preserve"> m2 alapterületű lakás</w:t>
      </w:r>
      <w:r>
        <w:rPr>
          <w:sz w:val="22"/>
          <w:szCs w:val="22"/>
        </w:rPr>
        <w:t xml:space="preserve">t cserelakásként </w:t>
      </w:r>
      <w:proofErr w:type="spellStart"/>
      <w:r>
        <w:rPr>
          <w:sz w:val="22"/>
          <w:szCs w:val="22"/>
        </w:rPr>
        <w:t>bérbeadom</w:t>
      </w:r>
      <w:proofErr w:type="spellEnd"/>
      <w:r>
        <w:rPr>
          <w:sz w:val="22"/>
          <w:szCs w:val="22"/>
        </w:rPr>
        <w:t xml:space="preserve"> Terjék Sándorné Hunyadi u. 2. I/16. szám alatti bérlő részére. </w:t>
      </w:r>
      <w:r w:rsidRPr="00FC517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 leadásra kerülő Hunyadi u. 2. I/16. szám alatti 1 szobás, 26 m2 alapterületű komfortos lakást bérbeadásra kijelölöm a </w:t>
      </w:r>
      <w:r w:rsidRPr="00FC517E">
        <w:rPr>
          <w:sz w:val="22"/>
          <w:szCs w:val="22"/>
        </w:rPr>
        <w:t>20</w:t>
      </w:r>
      <w:r>
        <w:rPr>
          <w:sz w:val="22"/>
          <w:szCs w:val="22"/>
        </w:rPr>
        <w:t>20</w:t>
      </w:r>
      <w:r w:rsidRPr="00FC517E">
        <w:rPr>
          <w:sz w:val="22"/>
          <w:szCs w:val="22"/>
        </w:rPr>
        <w:t xml:space="preserve">. évi </w:t>
      </w:r>
      <w:r>
        <w:rPr>
          <w:sz w:val="22"/>
          <w:szCs w:val="22"/>
        </w:rPr>
        <w:t>nyugdíjasházi</w:t>
      </w:r>
      <w:r w:rsidRPr="00FC517E">
        <w:rPr>
          <w:sz w:val="22"/>
          <w:szCs w:val="22"/>
        </w:rPr>
        <w:t xml:space="preserve"> névjegyzék</w:t>
      </w:r>
      <w:r>
        <w:rPr>
          <w:sz w:val="22"/>
          <w:szCs w:val="22"/>
        </w:rPr>
        <w:t xml:space="preserve"> soron következő kérelmezőjének. </w:t>
      </w:r>
    </w:p>
    <w:p w14:paraId="6C36324D" w14:textId="77777777" w:rsidR="00B0768F" w:rsidRDefault="00B0768F" w:rsidP="00B0768F">
      <w:pPr>
        <w:jc w:val="both"/>
        <w:rPr>
          <w:b/>
          <w:u w:val="single"/>
        </w:rPr>
      </w:pPr>
    </w:p>
    <w:p w14:paraId="7634A8B5" w14:textId="77777777" w:rsidR="00B0768F" w:rsidRDefault="00B0768F" w:rsidP="00B0768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2./ A Kiskunfélegyháza, Szeder u. 1. fsz. 13. </w:t>
      </w:r>
      <w:r w:rsidRPr="00FC517E">
        <w:rPr>
          <w:sz w:val="22"/>
          <w:szCs w:val="22"/>
        </w:rPr>
        <w:t xml:space="preserve">szám alatti </w:t>
      </w:r>
      <w:r>
        <w:rPr>
          <w:sz w:val="22"/>
          <w:szCs w:val="22"/>
        </w:rPr>
        <w:t>1</w:t>
      </w:r>
      <w:r w:rsidRPr="00FC517E">
        <w:rPr>
          <w:sz w:val="22"/>
          <w:szCs w:val="22"/>
        </w:rPr>
        <w:t xml:space="preserve"> szobás, komfort</w:t>
      </w:r>
      <w:r>
        <w:rPr>
          <w:sz w:val="22"/>
          <w:szCs w:val="22"/>
        </w:rPr>
        <w:t>os</w:t>
      </w:r>
      <w:r w:rsidRPr="00FC517E">
        <w:rPr>
          <w:sz w:val="22"/>
          <w:szCs w:val="22"/>
        </w:rPr>
        <w:t xml:space="preserve">, </w:t>
      </w:r>
      <w:r>
        <w:rPr>
          <w:sz w:val="22"/>
          <w:szCs w:val="22"/>
        </w:rPr>
        <w:t>27</w:t>
      </w:r>
      <w:r w:rsidRPr="00FC517E">
        <w:rPr>
          <w:sz w:val="22"/>
          <w:szCs w:val="22"/>
        </w:rPr>
        <w:t xml:space="preserve"> m2 alapterületű lakás</w:t>
      </w:r>
      <w:r>
        <w:rPr>
          <w:sz w:val="22"/>
          <w:szCs w:val="22"/>
        </w:rPr>
        <w:t xml:space="preserve">t cserelakásként </w:t>
      </w:r>
      <w:proofErr w:type="spellStart"/>
      <w:r>
        <w:rPr>
          <w:sz w:val="22"/>
          <w:szCs w:val="22"/>
        </w:rPr>
        <w:t>bérbeadom</w:t>
      </w:r>
      <w:proofErr w:type="spellEnd"/>
      <w:r>
        <w:rPr>
          <w:sz w:val="22"/>
          <w:szCs w:val="22"/>
        </w:rPr>
        <w:t xml:space="preserve"> Rácz Dániel Dr. Holló L. u. 13. szám alatti bérlő részére. </w:t>
      </w:r>
      <w:r w:rsidRPr="00FC517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Felkérem a Vagyongazdálkodási Osztályt, hogy a leadásra kerülő Dr. Holló L. u. 13. szám alatti 1 szobás, 45 m2 alapterületű komfort nélküli lakás felújítását követően készítsen előterjesztést annak </w:t>
      </w:r>
      <w:r w:rsidRPr="00FC517E">
        <w:rPr>
          <w:sz w:val="22"/>
          <w:szCs w:val="22"/>
        </w:rPr>
        <w:t>20</w:t>
      </w:r>
      <w:r>
        <w:rPr>
          <w:sz w:val="22"/>
          <w:szCs w:val="22"/>
        </w:rPr>
        <w:t>21</w:t>
      </w:r>
      <w:r w:rsidRPr="00FC517E">
        <w:rPr>
          <w:sz w:val="22"/>
          <w:szCs w:val="22"/>
        </w:rPr>
        <w:t>. évi névjegyzék</w:t>
      </w:r>
      <w:r>
        <w:rPr>
          <w:sz w:val="22"/>
          <w:szCs w:val="22"/>
        </w:rPr>
        <w:t xml:space="preserve">ről történő bérbeadására.  </w:t>
      </w:r>
    </w:p>
    <w:p w14:paraId="5D3927F4" w14:textId="77777777" w:rsidR="00B0768F" w:rsidRDefault="00B0768F" w:rsidP="00B0768F">
      <w:pPr>
        <w:jc w:val="both"/>
        <w:rPr>
          <w:b/>
          <w:u w:val="single"/>
        </w:rPr>
      </w:pPr>
    </w:p>
    <w:p w14:paraId="74BEB3BF" w14:textId="77777777" w:rsidR="00B0768F" w:rsidRPr="00FC517E" w:rsidRDefault="00B0768F" w:rsidP="00B0768F">
      <w:pPr>
        <w:jc w:val="both"/>
        <w:rPr>
          <w:sz w:val="22"/>
          <w:szCs w:val="22"/>
        </w:rPr>
      </w:pPr>
      <w:r w:rsidRPr="00FC517E">
        <w:rPr>
          <w:b/>
          <w:sz w:val="22"/>
          <w:szCs w:val="22"/>
          <w:u w:val="single"/>
        </w:rPr>
        <w:t>Felelős</w:t>
      </w:r>
      <w:r w:rsidRPr="00FC517E">
        <w:rPr>
          <w:sz w:val="22"/>
          <w:szCs w:val="22"/>
        </w:rPr>
        <w:t xml:space="preserve">: </w:t>
      </w:r>
      <w:r>
        <w:rPr>
          <w:sz w:val="22"/>
          <w:szCs w:val="22"/>
        </w:rPr>
        <w:t xml:space="preserve">Dr. </w:t>
      </w:r>
      <w:r w:rsidRPr="00FC517E">
        <w:rPr>
          <w:sz w:val="22"/>
          <w:szCs w:val="22"/>
        </w:rPr>
        <w:t>Alács Miklós osztályvezető</w:t>
      </w:r>
    </w:p>
    <w:p w14:paraId="5302AD1B" w14:textId="77777777" w:rsidR="00B0768F" w:rsidRPr="00FC517E" w:rsidRDefault="00B0768F" w:rsidP="00B0768F">
      <w:pPr>
        <w:jc w:val="both"/>
        <w:rPr>
          <w:sz w:val="22"/>
          <w:szCs w:val="22"/>
        </w:rPr>
      </w:pPr>
      <w:r w:rsidRPr="00FC517E">
        <w:rPr>
          <w:b/>
          <w:sz w:val="22"/>
          <w:szCs w:val="22"/>
          <w:u w:val="single"/>
        </w:rPr>
        <w:t>Határidő</w:t>
      </w:r>
      <w:r w:rsidRPr="00FC517E">
        <w:rPr>
          <w:sz w:val="22"/>
          <w:szCs w:val="22"/>
          <w:u w:val="single"/>
        </w:rPr>
        <w:t>:</w:t>
      </w:r>
      <w:r w:rsidRPr="00FC517E">
        <w:rPr>
          <w:sz w:val="22"/>
          <w:szCs w:val="22"/>
        </w:rPr>
        <w:t xml:space="preserve"> 20</w:t>
      </w:r>
      <w:r>
        <w:rPr>
          <w:sz w:val="22"/>
          <w:szCs w:val="22"/>
        </w:rPr>
        <w:t>20</w:t>
      </w:r>
      <w:r w:rsidRPr="00FC517E">
        <w:rPr>
          <w:sz w:val="22"/>
          <w:szCs w:val="22"/>
        </w:rPr>
        <w:t xml:space="preserve">. </w:t>
      </w:r>
      <w:r>
        <w:rPr>
          <w:sz w:val="22"/>
          <w:szCs w:val="22"/>
        </w:rPr>
        <w:t>szeptember 30.</w:t>
      </w:r>
      <w:r w:rsidRPr="00FC517E">
        <w:rPr>
          <w:sz w:val="22"/>
          <w:szCs w:val="22"/>
        </w:rPr>
        <w:t xml:space="preserve"> </w:t>
      </w:r>
    </w:p>
    <w:p w14:paraId="27255D64" w14:textId="77777777" w:rsidR="008B5185" w:rsidRDefault="008B5185" w:rsidP="008B5185">
      <w:pPr>
        <w:jc w:val="center"/>
        <w:rPr>
          <w:b/>
          <w:i/>
          <w:sz w:val="28"/>
          <w:szCs w:val="28"/>
        </w:rPr>
      </w:pPr>
    </w:p>
    <w:p w14:paraId="754AA80E" w14:textId="77777777" w:rsidR="008B5185" w:rsidRDefault="008B5185" w:rsidP="008B5185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4C1E28A1" w14:textId="2F178D59" w:rsidR="008B5185" w:rsidRPr="003F250D" w:rsidRDefault="008B5185" w:rsidP="008B5185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november 26.</w:t>
      </w:r>
    </w:p>
    <w:p w14:paraId="3C0998F5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73DBB21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F71047A" w14:textId="77777777" w:rsidR="008B5185" w:rsidRDefault="008B5185" w:rsidP="008B518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1A6D11E7" w14:textId="62CB7E65" w:rsidR="00017DFF" w:rsidRDefault="008B5185" w:rsidP="00B0768F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sectPr w:rsidR="00017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185"/>
    <w:rsid w:val="00017DFF"/>
    <w:rsid w:val="00872A67"/>
    <w:rsid w:val="008B5185"/>
    <w:rsid w:val="00B0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BF478"/>
  <w15:chartTrackingRefBased/>
  <w15:docId w15:val="{70DD1945-D410-40C4-B007-EE7988519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B51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8B5185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8B5185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8B5185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8B5185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3</cp:revision>
  <cp:lastPrinted>2020-11-26T07:35:00Z</cp:lastPrinted>
  <dcterms:created xsi:type="dcterms:W3CDTF">2020-11-23T13:24:00Z</dcterms:created>
  <dcterms:modified xsi:type="dcterms:W3CDTF">2020-11-26T07:35:00Z</dcterms:modified>
</cp:coreProperties>
</file>